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1D" w:rsidRPr="00EF091D" w:rsidRDefault="00EF091D" w:rsidP="00EF09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F091D">
        <w:rPr>
          <w:rFonts w:ascii="Times New Roman" w:hAnsi="Times New Roman" w:cs="Times New Roman"/>
          <w:b/>
          <w:bCs/>
          <w:sz w:val="28"/>
          <w:szCs w:val="28"/>
        </w:rPr>
        <w:t>Новые места дополнительного образования                                                    в «Образовательном центре №5 Майкопского района».</w:t>
      </w:r>
      <w:bookmarkEnd w:id="0"/>
    </w:p>
    <w:p w:rsidR="00EF091D" w:rsidRPr="00EF091D" w:rsidRDefault="00EF091D" w:rsidP="00EF09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A6E" w:rsidRPr="00EF091D" w:rsidRDefault="00BA4A6E" w:rsidP="00EF091D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Организация досуга учащихся в рамках системы дополнительного образования имеет </w:t>
      </w:r>
      <w:r w:rsidR="004A666B"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ключевое</w:t>
      </w:r>
      <w:r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значение</w:t>
      </w:r>
      <w:r w:rsidR="004A666B"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для </w:t>
      </w:r>
      <w:r w:rsidR="004A666B"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полноценного </w:t>
      </w:r>
      <w:r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развития детей. В МБОУ «ОЦ № 5 Майкопского района» созданы</w:t>
      </w:r>
      <w:r w:rsidR="004A666B"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успешно функционируют </w:t>
      </w:r>
      <w:r w:rsidR="004A666B" w:rsidRPr="00EF091D">
        <w:rPr>
          <w:rFonts w:ascii="Times New Roman" w:hAnsi="Times New Roman" w:cs="Times New Roman"/>
          <w:sz w:val="28"/>
          <w:szCs w:val="28"/>
        </w:rPr>
        <w:t>новые места  дополнительного образования в рамках федерального проекта «Успех каждого ребенка» национального проекта «Образование» по</w:t>
      </w:r>
      <w:r w:rsidR="004A666B"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нескольким направлениям</w:t>
      </w:r>
      <w:r w:rsidRPr="00EF091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чтобы помочь детям в самоопределении и профессиональной ориентации.</w:t>
      </w:r>
      <w:r w:rsidR="00F009DD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7F4A6A" w:rsidRPr="00EF091D" w:rsidRDefault="00F009DD" w:rsidP="00EF091D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A4A6E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В социально-гуманитарном направлении представлен</w:t>
      </w:r>
      <w:r w:rsidR="002C37AF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о творческое объединение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«Юный журналист». </w:t>
      </w:r>
      <w:r w:rsidR="002C37AF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Данный курс направлен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развитие коммуникативных способностей учащихся, их мотивации к познанию и творчеству. В рамках </w:t>
      </w:r>
      <w:r w:rsidR="002C37AF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работы творческого объединения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дети изучают жанры журналистики, оформляют газеты, проводят интервью и ведут репортажи.</w:t>
      </w:r>
    </w:p>
    <w:p w:rsidR="007F4A6A" w:rsidRPr="00EF091D" w:rsidRDefault="00F009DD" w:rsidP="00EF091D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Художественное направление представлено творческим объединением «Мир красок». Занятия направлены на развитие творческой личности учащихся</w:t>
      </w:r>
      <w:r w:rsidR="002C37AF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2C37AF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х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способности мыслить нестандартно. Дети изучают нетрадиционные техники рисования, создают свои рисунки, занимаются декоративным и тематическим рисованием, а также создают мультипликационные образы.</w:t>
      </w:r>
    </w:p>
    <w:p w:rsidR="007F4A6A" w:rsidRPr="00EF091D" w:rsidRDefault="00F009DD" w:rsidP="00EF091D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Физкультурно-спортивное направление представлено </w:t>
      </w:r>
      <w:r w:rsidR="002C37AF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секцией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«Дзюдо для начинающих». Дзюдо является отличным средством для физического и морального воспитания детей. Этот вид единоборства развивает физические качества, моральные ценности и интеллектуальный потенциал. Дзюдо является вторым по популярности видом спорта после футбола.</w:t>
      </w:r>
    </w:p>
    <w:p w:rsidR="003C074F" w:rsidRPr="00EF091D" w:rsidRDefault="00F153E6" w:rsidP="00EF091D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«</w:t>
      </w:r>
      <w:r w:rsidR="007F4A6A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Все эти программы включены в систему дополнительного образования в рамках национального проекта «Образование». Они ориентированы на развитие детей, создание условий для самоопределения и профессиональной ориентации, а также на помощь и под</w:t>
      </w:r>
      <w:r w:rsidR="00265610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держку детей и их родителей</w:t>
      </w:r>
      <w:r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»</w:t>
      </w:r>
      <w:r w:rsidR="00265610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65610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комментирует</w:t>
      </w:r>
      <w:r w:rsidR="00265610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Светлана Владимировна Чернова,</w:t>
      </w:r>
      <w:r w:rsidR="004D533F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65610" w:rsidRPr="00EF091D">
        <w:rPr>
          <w:rStyle w:val="a4"/>
          <w:rFonts w:ascii="Times New Roman" w:hAnsi="Times New Roman" w:cs="Times New Roman"/>
          <w:i w:val="0"/>
          <w:sz w:val="28"/>
          <w:szCs w:val="28"/>
        </w:rPr>
        <w:t>заместитель директора по воспитательной работе.</w:t>
      </w:r>
    </w:p>
    <w:p w:rsidR="00EF091D" w:rsidRDefault="008D324E" w:rsidP="00EF091D">
      <w:pPr>
        <w:spacing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«</w:t>
      </w:r>
      <w:r w:rsidRPr="008D324E">
        <w:rPr>
          <w:rStyle w:val="a4"/>
          <w:rFonts w:ascii="Times New Roman" w:hAnsi="Times New Roman" w:cs="Times New Roman"/>
          <w:i w:val="0"/>
          <w:sz w:val="28"/>
          <w:szCs w:val="28"/>
        </w:rPr>
        <w:t>Никто не будет с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порить, что родители хотят для </w:t>
      </w:r>
      <w:r w:rsidRPr="008D324E">
        <w:rPr>
          <w:rStyle w:val="a4"/>
          <w:rFonts w:ascii="Times New Roman" w:hAnsi="Times New Roman" w:cs="Times New Roman"/>
          <w:i w:val="0"/>
          <w:sz w:val="28"/>
          <w:szCs w:val="28"/>
        </w:rPr>
        <w:t>де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тей лучшего.                  </w:t>
      </w:r>
      <w:r w:rsidRPr="008D324E">
        <w:rPr>
          <w:rStyle w:val="a4"/>
          <w:rFonts w:ascii="Times New Roman" w:hAnsi="Times New Roman" w:cs="Times New Roman"/>
          <w:i w:val="0"/>
          <w:sz w:val="28"/>
          <w:szCs w:val="28"/>
        </w:rPr>
        <w:t>Мы  хотим, чтобы  наши дет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 получили  максимум пользы от </w:t>
      </w:r>
      <w:r w:rsidRPr="008D324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нятий в творческих объединениях и секциях. Очень хорошо, что есть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проект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который дает такую возможность»,</w:t>
      </w:r>
      <w:r w:rsidRPr="008D32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отметила  Климова Татьяна Юрьевна, представитель родительского комитета.</w:t>
      </w:r>
    </w:p>
    <w:p w:rsidR="00194524" w:rsidRDefault="00194524" w:rsidP="00194524">
      <w:pPr>
        <w:pStyle w:val="a7"/>
      </w:pPr>
      <w:r>
        <w:rPr>
          <w:noProof/>
        </w:rPr>
        <w:drawing>
          <wp:inline distT="0" distB="0" distL="0" distR="0">
            <wp:extent cx="5890260" cy="4601378"/>
            <wp:effectExtent l="0" t="0" r="0" b="8890"/>
            <wp:docPr id="1" name="Рисунок 1" descr="C:\НОВЫЕ МЕСТА (ПО ПОНЕДЕЛЬНИКАМ)\16.1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16.10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4"/>
                    <a:stretch/>
                  </pic:blipFill>
                  <pic:spPr bwMode="auto">
                    <a:xfrm>
                      <a:off x="0" y="0"/>
                      <a:ext cx="5890260" cy="460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91D" w:rsidRDefault="00F009DD" w:rsidP="00EF091D">
      <w:pPr>
        <w:tabs>
          <w:tab w:val="left" w:pos="2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EF0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Воткова</w:t>
      </w:r>
      <w:proofErr w:type="spellEnd"/>
      <w:r w:rsidRPr="00EF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="00BA4A6E" w:rsidRPr="00EF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советник директора </w:t>
      </w:r>
      <w:r w:rsidRPr="00EF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«ОЦ №5 Майкопского района», </w:t>
      </w:r>
    </w:p>
    <w:p w:rsidR="00F009DD" w:rsidRPr="00EF091D" w:rsidRDefault="00EF091D" w:rsidP="00EF091D">
      <w:pPr>
        <w:tabs>
          <w:tab w:val="left" w:pos="245"/>
        </w:tabs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A4A6E" w:rsidRPr="00EF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r w:rsidR="00F009DD" w:rsidRPr="00EF091D">
        <w:rPr>
          <w:rFonts w:ascii="Times New Roman" w:eastAsia="Times New Roman" w:hAnsi="Times New Roman" w:cs="Times New Roman"/>
          <w:sz w:val="24"/>
          <w:szCs w:val="24"/>
          <w:lang w:eastAsia="ru-RU"/>
        </w:rPr>
        <w:t>938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09DD" w:rsidRPr="00EF091D">
        <w:rPr>
          <w:rFonts w:ascii="Times New Roman" w:eastAsia="Times New Roman" w:hAnsi="Times New Roman" w:cs="Times New Roman"/>
          <w:sz w:val="24"/>
          <w:szCs w:val="24"/>
          <w:lang w:eastAsia="ru-RU"/>
        </w:rPr>
        <w:t>5502193</w:t>
      </w:r>
    </w:p>
    <w:p w:rsidR="003C074F" w:rsidRDefault="003C074F" w:rsidP="00491631">
      <w:pPr>
        <w:spacing w:line="360" w:lineRule="auto"/>
        <w:rPr>
          <w:rStyle w:val="a4"/>
          <w:sz w:val="72"/>
        </w:rPr>
      </w:pPr>
    </w:p>
    <w:p w:rsidR="003C074F" w:rsidRPr="003C074F" w:rsidRDefault="003C074F" w:rsidP="003C074F">
      <w:pPr>
        <w:jc w:val="center"/>
        <w:rPr>
          <w:rStyle w:val="a4"/>
          <w:rFonts w:ascii="Times New Roman" w:hAnsi="Times New Roman" w:cs="Times New Roman"/>
          <w:b/>
          <w:sz w:val="72"/>
        </w:rPr>
      </w:pPr>
    </w:p>
    <w:p w:rsidR="003C074F" w:rsidRDefault="003C074F" w:rsidP="003C074F">
      <w:pPr>
        <w:jc w:val="center"/>
      </w:pPr>
    </w:p>
    <w:p w:rsidR="003C074F" w:rsidRDefault="003C074F" w:rsidP="003C074F">
      <w:pPr>
        <w:jc w:val="center"/>
      </w:pPr>
    </w:p>
    <w:p w:rsidR="003C074F" w:rsidRDefault="003C074F" w:rsidP="003C074F">
      <w:pPr>
        <w:jc w:val="center"/>
      </w:pPr>
    </w:p>
    <w:p w:rsidR="003C074F" w:rsidRDefault="003C074F" w:rsidP="003C074F">
      <w:pPr>
        <w:jc w:val="center"/>
      </w:pPr>
    </w:p>
    <w:p w:rsidR="003C074F" w:rsidRDefault="003C074F" w:rsidP="003C074F">
      <w:pPr>
        <w:jc w:val="center"/>
      </w:pPr>
    </w:p>
    <w:p w:rsidR="003C074F" w:rsidRDefault="003C074F" w:rsidP="003C074F">
      <w:pPr>
        <w:jc w:val="center"/>
      </w:pPr>
    </w:p>
    <w:p w:rsidR="003C074F" w:rsidRDefault="003C074F" w:rsidP="003C074F">
      <w:pPr>
        <w:jc w:val="center"/>
      </w:pPr>
    </w:p>
    <w:p w:rsidR="003C074F" w:rsidRDefault="003C074F" w:rsidP="003C074F">
      <w:pPr>
        <w:jc w:val="center"/>
      </w:pPr>
    </w:p>
    <w:p w:rsidR="003C074F" w:rsidRDefault="003C074F" w:rsidP="003C074F">
      <w:pPr>
        <w:jc w:val="center"/>
      </w:pPr>
    </w:p>
    <w:p w:rsidR="00936D63" w:rsidRPr="00936D63" w:rsidRDefault="00936D63">
      <w:pPr>
        <w:rPr>
          <w:rFonts w:ascii="Times New Roman" w:hAnsi="Times New Roman" w:cs="Times New Roman"/>
          <w:sz w:val="36"/>
          <w:szCs w:val="36"/>
        </w:rPr>
      </w:pPr>
    </w:p>
    <w:sectPr w:rsidR="00936D63" w:rsidRPr="00936D63" w:rsidSect="004A666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1"/>
    <w:rsid w:val="00194524"/>
    <w:rsid w:val="00265610"/>
    <w:rsid w:val="002C37AF"/>
    <w:rsid w:val="00351D71"/>
    <w:rsid w:val="003C074F"/>
    <w:rsid w:val="00491631"/>
    <w:rsid w:val="004A666B"/>
    <w:rsid w:val="004D533F"/>
    <w:rsid w:val="007F4A6A"/>
    <w:rsid w:val="00810A50"/>
    <w:rsid w:val="008D324E"/>
    <w:rsid w:val="00936D63"/>
    <w:rsid w:val="00BA4A6E"/>
    <w:rsid w:val="00C9087F"/>
    <w:rsid w:val="00CF73AB"/>
    <w:rsid w:val="00EF091D"/>
    <w:rsid w:val="00F009DD"/>
    <w:rsid w:val="00F153E6"/>
    <w:rsid w:val="00F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74F"/>
    <w:rPr>
      <w:color w:val="0563C1" w:themeColor="hyperlink"/>
      <w:u w:val="single"/>
    </w:rPr>
  </w:style>
  <w:style w:type="character" w:styleId="a4">
    <w:name w:val="Subtle Emphasis"/>
    <w:basedOn w:val="a0"/>
    <w:uiPriority w:val="19"/>
    <w:qFormat/>
    <w:rsid w:val="003C074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F5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04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9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74F"/>
    <w:rPr>
      <w:color w:val="0563C1" w:themeColor="hyperlink"/>
      <w:u w:val="single"/>
    </w:rPr>
  </w:style>
  <w:style w:type="character" w:styleId="a4">
    <w:name w:val="Subtle Emphasis"/>
    <w:basedOn w:val="a0"/>
    <w:uiPriority w:val="19"/>
    <w:qFormat/>
    <w:rsid w:val="003C074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F5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04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9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cdut</cp:lastModifiedBy>
  <cp:revision>15</cp:revision>
  <cp:lastPrinted>2023-09-13T05:22:00Z</cp:lastPrinted>
  <dcterms:created xsi:type="dcterms:W3CDTF">2023-09-12T16:14:00Z</dcterms:created>
  <dcterms:modified xsi:type="dcterms:W3CDTF">2024-10-31T09:46:00Z</dcterms:modified>
</cp:coreProperties>
</file>